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B7394" w14:textId="0813239E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 w:rsidR="003674AC">
        <w:rPr>
          <w:rFonts w:ascii="Times New Roman" w:hAnsi="Times New Roman" w:cs="Times New Roman"/>
        </w:rPr>
        <w:t>8</w:t>
      </w:r>
    </w:p>
    <w:p w14:paraId="12103C9A" w14:textId="3ED755A3" w:rsidR="00472820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 w:rsidR="00472820">
        <w:rPr>
          <w:rFonts w:ascii="Times New Roman" w:hAnsi="Times New Roman" w:cs="Times New Roman"/>
        </w:rPr>
        <w:t xml:space="preserve"> </w:t>
      </w:r>
      <w:r w:rsidR="00472820"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 w:rsidR="00E225A6">
        <w:rPr>
          <w:rFonts w:ascii="Times New Roman" w:hAnsi="Times New Roman" w:cs="Times New Roman"/>
        </w:rPr>
        <w:t xml:space="preserve"> </w:t>
      </w:r>
    </w:p>
    <w:p w14:paraId="2DB27D9B" w14:textId="3CBF93DD" w:rsidR="00E225A6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490BC076" w14:textId="028FC076" w:rsidR="002E29CA" w:rsidRPr="00F912F3" w:rsidRDefault="002E29C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245ECE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год и</w:t>
      </w:r>
      <w:r w:rsidR="00E225A6"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245ECE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245ECE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14A53" w14:textId="40339FD0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82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Беловского городского округа по статьям и видам источников финансирования дефицита бюджета городского округа на 202</w:t>
      </w:r>
      <w:r w:rsidR="00245EC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7282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245EC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72820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245EC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72820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17E653EC" w14:textId="1786CA0E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2263F" w14:textId="170DA484" w:rsidR="00245ECE" w:rsidRDefault="00245ECE" w:rsidP="00245EC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3542"/>
        <w:gridCol w:w="1278"/>
        <w:gridCol w:w="1276"/>
        <w:gridCol w:w="1275"/>
      </w:tblGrid>
      <w:tr w:rsidR="00472820" w:rsidRPr="00245ECE" w14:paraId="0F2B99C0" w14:textId="77777777" w:rsidTr="00C974F3">
        <w:tc>
          <w:tcPr>
            <w:tcW w:w="2830" w:type="dxa"/>
          </w:tcPr>
          <w:p w14:paraId="68D87D73" w14:textId="6983A339" w:rsidR="00472820" w:rsidRPr="00245ECE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2" w:type="dxa"/>
          </w:tcPr>
          <w:p w14:paraId="545189C8" w14:textId="510C3490" w:rsidR="00472820" w:rsidRPr="00245ECE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8" w:type="dxa"/>
          </w:tcPr>
          <w:p w14:paraId="571F91CD" w14:textId="20038EC7" w:rsidR="00472820" w:rsidRPr="00245ECE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14:paraId="71293EA2" w14:textId="435F569F" w:rsidR="00472820" w:rsidRPr="00245ECE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</w:tcPr>
          <w:p w14:paraId="5654D2E6" w14:textId="5C531D31" w:rsidR="00472820" w:rsidRPr="00245ECE" w:rsidRDefault="00472820" w:rsidP="006D1F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245ECE" w:rsidRPr="00245ECE" w14:paraId="65FA85FD" w14:textId="77777777" w:rsidTr="00C974F3">
        <w:tc>
          <w:tcPr>
            <w:tcW w:w="2830" w:type="dxa"/>
          </w:tcPr>
          <w:p w14:paraId="3907C1B6" w14:textId="2802058D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2" w:type="dxa"/>
          </w:tcPr>
          <w:p w14:paraId="799F3B74" w14:textId="709BB488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8" w:type="dxa"/>
          </w:tcPr>
          <w:p w14:paraId="6CB8D743" w14:textId="2069BC18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91121,6</w:t>
            </w:r>
          </w:p>
        </w:tc>
        <w:tc>
          <w:tcPr>
            <w:tcW w:w="1276" w:type="dxa"/>
          </w:tcPr>
          <w:p w14:paraId="0A270494" w14:textId="1361B3C5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98091,6</w:t>
            </w:r>
          </w:p>
        </w:tc>
        <w:tc>
          <w:tcPr>
            <w:tcW w:w="1275" w:type="dxa"/>
          </w:tcPr>
          <w:p w14:paraId="15E75026" w14:textId="263A583F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98097,6</w:t>
            </w:r>
          </w:p>
        </w:tc>
      </w:tr>
      <w:tr w:rsidR="00245ECE" w:rsidRPr="00245ECE" w14:paraId="7D0EABE4" w14:textId="77777777" w:rsidTr="00C974F3">
        <w:tc>
          <w:tcPr>
            <w:tcW w:w="2830" w:type="dxa"/>
          </w:tcPr>
          <w:p w14:paraId="79BB6904" w14:textId="27582DE6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3542" w:type="dxa"/>
          </w:tcPr>
          <w:p w14:paraId="25B8B84A" w14:textId="7CE58F31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3A82AFD9" w14:textId="0DB34550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91121,6</w:t>
            </w:r>
          </w:p>
        </w:tc>
        <w:tc>
          <w:tcPr>
            <w:tcW w:w="1276" w:type="dxa"/>
          </w:tcPr>
          <w:p w14:paraId="42A0DDD1" w14:textId="3176C0F1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98091,6</w:t>
            </w:r>
          </w:p>
        </w:tc>
        <w:tc>
          <w:tcPr>
            <w:tcW w:w="1275" w:type="dxa"/>
          </w:tcPr>
          <w:p w14:paraId="306A676E" w14:textId="33D49DD7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118188,1</w:t>
            </w:r>
          </w:p>
        </w:tc>
      </w:tr>
      <w:tr w:rsidR="00245ECE" w:rsidRPr="00245ECE" w14:paraId="1D6CA66A" w14:textId="77777777" w:rsidTr="00C974F3">
        <w:tc>
          <w:tcPr>
            <w:tcW w:w="2830" w:type="dxa"/>
          </w:tcPr>
          <w:p w14:paraId="416C0EE7" w14:textId="7EB81519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000 01 02 00 00 00 0000 700</w:t>
            </w:r>
          </w:p>
        </w:tc>
        <w:tc>
          <w:tcPr>
            <w:tcW w:w="3542" w:type="dxa"/>
          </w:tcPr>
          <w:p w14:paraId="69848FDA" w14:textId="770E51AC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1D8F9988" w14:textId="7B601B68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91121,6</w:t>
            </w:r>
          </w:p>
        </w:tc>
        <w:tc>
          <w:tcPr>
            <w:tcW w:w="1276" w:type="dxa"/>
          </w:tcPr>
          <w:p w14:paraId="2901A922" w14:textId="31086296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240932,4</w:t>
            </w:r>
          </w:p>
        </w:tc>
        <w:tc>
          <w:tcPr>
            <w:tcW w:w="1275" w:type="dxa"/>
          </w:tcPr>
          <w:p w14:paraId="3FC25611" w14:textId="29BAED6F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225188,1</w:t>
            </w:r>
          </w:p>
        </w:tc>
      </w:tr>
      <w:tr w:rsidR="00245ECE" w:rsidRPr="00245ECE" w14:paraId="30CBD847" w14:textId="77777777" w:rsidTr="00C974F3">
        <w:tc>
          <w:tcPr>
            <w:tcW w:w="2830" w:type="dxa"/>
          </w:tcPr>
          <w:p w14:paraId="4734613B" w14:textId="0333861B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000 01 02 00 00 04 0000 710</w:t>
            </w:r>
          </w:p>
        </w:tc>
        <w:tc>
          <w:tcPr>
            <w:tcW w:w="3542" w:type="dxa"/>
          </w:tcPr>
          <w:p w14:paraId="3F83013B" w14:textId="6AAC77EC" w:rsidR="00245ECE" w:rsidRPr="00245ECE" w:rsidRDefault="00245ECE" w:rsidP="0024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8" w:type="dxa"/>
          </w:tcPr>
          <w:p w14:paraId="1FD30462" w14:textId="758188D4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91121,6</w:t>
            </w:r>
          </w:p>
        </w:tc>
        <w:tc>
          <w:tcPr>
            <w:tcW w:w="1276" w:type="dxa"/>
          </w:tcPr>
          <w:p w14:paraId="7D5BF62B" w14:textId="056B13AC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240932,4</w:t>
            </w:r>
          </w:p>
        </w:tc>
        <w:tc>
          <w:tcPr>
            <w:tcW w:w="1275" w:type="dxa"/>
          </w:tcPr>
          <w:p w14:paraId="4BFFD644" w14:textId="77DE5B43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225188,1</w:t>
            </w:r>
          </w:p>
        </w:tc>
      </w:tr>
      <w:tr w:rsidR="00245ECE" w:rsidRPr="00245ECE" w14:paraId="2CB8F0ED" w14:textId="77777777" w:rsidTr="00C974F3">
        <w:tc>
          <w:tcPr>
            <w:tcW w:w="2830" w:type="dxa"/>
          </w:tcPr>
          <w:p w14:paraId="33EED2A2" w14:textId="286018DF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000 01 02 00 00 00 0000 800</w:t>
            </w:r>
          </w:p>
        </w:tc>
        <w:tc>
          <w:tcPr>
            <w:tcW w:w="3542" w:type="dxa"/>
          </w:tcPr>
          <w:p w14:paraId="6C135BA1" w14:textId="09A6DC7C" w:rsidR="00245ECE" w:rsidRPr="00245ECE" w:rsidRDefault="00245ECE" w:rsidP="0024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8" w:type="dxa"/>
          </w:tcPr>
          <w:p w14:paraId="3DAF13F8" w14:textId="616540BC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009DDAE7" w14:textId="04715546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142840,8</w:t>
            </w:r>
          </w:p>
        </w:tc>
        <w:tc>
          <w:tcPr>
            <w:tcW w:w="1275" w:type="dxa"/>
          </w:tcPr>
          <w:p w14:paraId="42E3802C" w14:textId="0AE12444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107000</w:t>
            </w:r>
          </w:p>
        </w:tc>
      </w:tr>
      <w:tr w:rsidR="00245ECE" w:rsidRPr="00245ECE" w14:paraId="5E644FF3" w14:textId="77777777" w:rsidTr="00C974F3">
        <w:tc>
          <w:tcPr>
            <w:tcW w:w="2830" w:type="dxa"/>
          </w:tcPr>
          <w:p w14:paraId="61E134DF" w14:textId="7A390344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000 01 02 00 00 04 0000 810</w:t>
            </w:r>
          </w:p>
        </w:tc>
        <w:tc>
          <w:tcPr>
            <w:tcW w:w="3542" w:type="dxa"/>
          </w:tcPr>
          <w:p w14:paraId="17B64627" w14:textId="783F3B3D" w:rsidR="00245ECE" w:rsidRPr="00245ECE" w:rsidRDefault="00245ECE" w:rsidP="0024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8" w:type="dxa"/>
          </w:tcPr>
          <w:p w14:paraId="46ADF24D" w14:textId="2CD096F6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A354D4A" w14:textId="593C2253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142840,8</w:t>
            </w:r>
          </w:p>
        </w:tc>
        <w:tc>
          <w:tcPr>
            <w:tcW w:w="1275" w:type="dxa"/>
          </w:tcPr>
          <w:p w14:paraId="09E2D725" w14:textId="72FDA483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107000</w:t>
            </w:r>
          </w:p>
        </w:tc>
      </w:tr>
      <w:tr w:rsidR="00245ECE" w:rsidRPr="00245ECE" w14:paraId="69BA97B3" w14:textId="77777777" w:rsidTr="00C974F3">
        <w:tc>
          <w:tcPr>
            <w:tcW w:w="2830" w:type="dxa"/>
          </w:tcPr>
          <w:p w14:paraId="1541FBD3" w14:textId="079D380B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000 0103 00 00 00 0000 000</w:t>
            </w:r>
          </w:p>
        </w:tc>
        <w:tc>
          <w:tcPr>
            <w:tcW w:w="3542" w:type="dxa"/>
          </w:tcPr>
          <w:p w14:paraId="1F667BA9" w14:textId="357BBA9D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78" w:type="dxa"/>
          </w:tcPr>
          <w:p w14:paraId="39A2CA1A" w14:textId="66B2F0D9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35301AC4" w14:textId="79CEB089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117FAA72" w14:textId="095773B4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-20090,5</w:t>
            </w:r>
          </w:p>
        </w:tc>
      </w:tr>
      <w:tr w:rsidR="00245ECE" w:rsidRPr="00245ECE" w14:paraId="310CCCE8" w14:textId="77777777" w:rsidTr="00C974F3">
        <w:tc>
          <w:tcPr>
            <w:tcW w:w="2830" w:type="dxa"/>
          </w:tcPr>
          <w:p w14:paraId="4F45A221" w14:textId="7AFE84A6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2" w:type="dxa"/>
          </w:tcPr>
          <w:p w14:paraId="3D69B6E9" w14:textId="1133C05B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278" w:type="dxa"/>
          </w:tcPr>
          <w:p w14:paraId="1B9AEA34" w14:textId="096713D7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1179366" w14:textId="5270DC19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207E86F9" w14:textId="4EB87F60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-20090,5</w:t>
            </w:r>
          </w:p>
        </w:tc>
      </w:tr>
      <w:tr w:rsidR="00245ECE" w:rsidRPr="00245ECE" w14:paraId="2B3CA8EA" w14:textId="77777777" w:rsidTr="00C974F3">
        <w:tc>
          <w:tcPr>
            <w:tcW w:w="2830" w:type="dxa"/>
          </w:tcPr>
          <w:p w14:paraId="3AC367F3" w14:textId="16FB6CFB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 xml:space="preserve">000 01 </w:t>
            </w:r>
            <w:proofErr w:type="gramStart"/>
            <w:r w:rsidRPr="00245ECE">
              <w:rPr>
                <w:sz w:val="20"/>
                <w:szCs w:val="20"/>
              </w:rPr>
              <w:t>03  0000</w:t>
            </w:r>
            <w:proofErr w:type="gramEnd"/>
            <w:r w:rsidRPr="00245ECE">
              <w:rPr>
                <w:sz w:val="20"/>
                <w:szCs w:val="20"/>
              </w:rPr>
              <w:t xml:space="preserve">  04 0000710</w:t>
            </w:r>
          </w:p>
        </w:tc>
        <w:tc>
          <w:tcPr>
            <w:tcW w:w="3542" w:type="dxa"/>
          </w:tcPr>
          <w:p w14:paraId="7577A00E" w14:textId="46908A43" w:rsidR="00245ECE" w:rsidRPr="00245ECE" w:rsidRDefault="00245ECE" w:rsidP="0024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 xml:space="preserve">Получение бюджетных кредитов от других бюджетов бюджетной системы </w:t>
            </w:r>
            <w:proofErr w:type="spellStart"/>
            <w:r w:rsidRPr="00245ECE">
              <w:rPr>
                <w:sz w:val="20"/>
                <w:szCs w:val="20"/>
              </w:rPr>
              <w:t>Россиийской</w:t>
            </w:r>
            <w:proofErr w:type="spellEnd"/>
            <w:r w:rsidRPr="00245ECE">
              <w:rPr>
                <w:sz w:val="20"/>
                <w:szCs w:val="20"/>
              </w:rPr>
              <w:t xml:space="preserve"> Федерации в валюте </w:t>
            </w:r>
            <w:proofErr w:type="spellStart"/>
            <w:r w:rsidRPr="00245ECE">
              <w:rPr>
                <w:sz w:val="20"/>
                <w:szCs w:val="20"/>
              </w:rPr>
              <w:t>Россиийской</w:t>
            </w:r>
            <w:proofErr w:type="spellEnd"/>
            <w:r w:rsidRPr="00245ECE">
              <w:rPr>
                <w:sz w:val="20"/>
                <w:szCs w:val="20"/>
              </w:rPr>
              <w:t xml:space="preserve">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278" w:type="dxa"/>
          </w:tcPr>
          <w:p w14:paraId="09441D92" w14:textId="32150535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152F0D7C" w14:textId="6B758610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4924FE4D" w14:textId="16A4FC6A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</w:t>
            </w:r>
          </w:p>
        </w:tc>
      </w:tr>
      <w:tr w:rsidR="00245ECE" w:rsidRPr="00245ECE" w14:paraId="117C52F8" w14:textId="77777777" w:rsidTr="00C974F3">
        <w:tc>
          <w:tcPr>
            <w:tcW w:w="2830" w:type="dxa"/>
          </w:tcPr>
          <w:p w14:paraId="750A220E" w14:textId="527437DD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2" w:type="dxa"/>
          </w:tcPr>
          <w:p w14:paraId="20C9680D" w14:textId="4F8FEC74" w:rsidR="00245ECE" w:rsidRPr="00245ECE" w:rsidRDefault="00245ECE" w:rsidP="0024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8" w:type="dxa"/>
          </w:tcPr>
          <w:p w14:paraId="69A98307" w14:textId="5F6F0FCE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27148840" w14:textId="42BE40BB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14:paraId="59BBB785" w14:textId="17C6192F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20090,5</w:t>
            </w:r>
          </w:p>
        </w:tc>
      </w:tr>
      <w:tr w:rsidR="00245ECE" w:rsidRPr="00245ECE" w14:paraId="6DB48143" w14:textId="77777777" w:rsidTr="00C974F3">
        <w:tc>
          <w:tcPr>
            <w:tcW w:w="2830" w:type="dxa"/>
          </w:tcPr>
          <w:p w14:paraId="4C40C9CF" w14:textId="25C0CBFC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000 01 03 00 00 04 0000 810</w:t>
            </w:r>
          </w:p>
        </w:tc>
        <w:tc>
          <w:tcPr>
            <w:tcW w:w="3542" w:type="dxa"/>
          </w:tcPr>
          <w:p w14:paraId="6C8AE28A" w14:textId="705E46F4" w:rsidR="00245ECE" w:rsidRPr="00245ECE" w:rsidRDefault="00245ECE" w:rsidP="00245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 xml:space="preserve">Погашение бюджетами субъектов Российской Федерации кредитов от других бюджетов бюджетной системы Российской </w:t>
            </w:r>
            <w:proofErr w:type="gramStart"/>
            <w:r w:rsidRPr="00245ECE">
              <w:rPr>
                <w:sz w:val="20"/>
                <w:szCs w:val="20"/>
              </w:rPr>
              <w:t>Федерации  в</w:t>
            </w:r>
            <w:proofErr w:type="gramEnd"/>
            <w:r w:rsidRPr="00245ECE">
              <w:rPr>
                <w:sz w:val="20"/>
                <w:szCs w:val="20"/>
              </w:rPr>
              <w:t xml:space="preserve"> валюте Российской Федерации(бюджетные кредиты, предоставленные для частичного покрытия дефицитов бюджетов)</w:t>
            </w:r>
          </w:p>
        </w:tc>
        <w:tc>
          <w:tcPr>
            <w:tcW w:w="1278" w:type="dxa"/>
          </w:tcPr>
          <w:p w14:paraId="2721A7E5" w14:textId="6BD4F89F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132B510" w14:textId="6452E0DF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158FB7C" w14:textId="5A89C79E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ECE">
              <w:rPr>
                <w:sz w:val="20"/>
                <w:szCs w:val="20"/>
              </w:rPr>
              <w:t>20090,5</w:t>
            </w:r>
          </w:p>
        </w:tc>
      </w:tr>
      <w:tr w:rsidR="00245ECE" w:rsidRPr="00245ECE" w14:paraId="6BFC03D9" w14:textId="77777777" w:rsidTr="00C974F3">
        <w:tc>
          <w:tcPr>
            <w:tcW w:w="2830" w:type="dxa"/>
          </w:tcPr>
          <w:p w14:paraId="692069C1" w14:textId="72BBD4DB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000 01 06 00 00 00 0000 000</w:t>
            </w:r>
          </w:p>
        </w:tc>
        <w:tc>
          <w:tcPr>
            <w:tcW w:w="3542" w:type="dxa"/>
          </w:tcPr>
          <w:p w14:paraId="1B85FFDC" w14:textId="2AE1DB4F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8" w:type="dxa"/>
          </w:tcPr>
          <w:p w14:paraId="7EB5603A" w14:textId="35A72204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F3991F3" w14:textId="67D0D5C2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2EA0DAF0" w14:textId="51A5594E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45ECE" w:rsidRPr="00245ECE" w14:paraId="60419B8A" w14:textId="77777777" w:rsidTr="00A72A75">
        <w:tc>
          <w:tcPr>
            <w:tcW w:w="6372" w:type="dxa"/>
            <w:gridSpan w:val="2"/>
          </w:tcPr>
          <w:p w14:paraId="0F5B59A4" w14:textId="4F13C5E5" w:rsidR="00245ECE" w:rsidRPr="00245ECE" w:rsidRDefault="00245ECE" w:rsidP="00245E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278" w:type="dxa"/>
          </w:tcPr>
          <w:p w14:paraId="3E8AA353" w14:textId="2B243CFB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91121,6</w:t>
            </w:r>
          </w:p>
        </w:tc>
        <w:tc>
          <w:tcPr>
            <w:tcW w:w="1276" w:type="dxa"/>
          </w:tcPr>
          <w:p w14:paraId="67A86A36" w14:textId="284426A0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98091,6</w:t>
            </w:r>
          </w:p>
        </w:tc>
        <w:tc>
          <w:tcPr>
            <w:tcW w:w="1275" w:type="dxa"/>
          </w:tcPr>
          <w:p w14:paraId="42FF8943" w14:textId="598A9FDD" w:rsidR="00245ECE" w:rsidRPr="00245ECE" w:rsidRDefault="00245ECE" w:rsidP="00245EC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5ECE">
              <w:rPr>
                <w:b/>
                <w:bCs/>
                <w:sz w:val="20"/>
                <w:szCs w:val="20"/>
              </w:rPr>
              <w:t>98097,6</w:t>
            </w:r>
          </w:p>
        </w:tc>
      </w:tr>
    </w:tbl>
    <w:p w14:paraId="5D4B7D77" w14:textId="77777777" w:rsidR="00472820" w:rsidRDefault="00472820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CA"/>
    <w:rsid w:val="001B6A20"/>
    <w:rsid w:val="001D4332"/>
    <w:rsid w:val="00245ECE"/>
    <w:rsid w:val="002E29CA"/>
    <w:rsid w:val="0034566E"/>
    <w:rsid w:val="003674AC"/>
    <w:rsid w:val="00472820"/>
    <w:rsid w:val="00581B43"/>
    <w:rsid w:val="006669E3"/>
    <w:rsid w:val="006D1F17"/>
    <w:rsid w:val="006F06FF"/>
    <w:rsid w:val="00710435"/>
    <w:rsid w:val="008204E6"/>
    <w:rsid w:val="00AC272A"/>
    <w:rsid w:val="00BA5A41"/>
    <w:rsid w:val="00C974F3"/>
    <w:rsid w:val="00DA4628"/>
    <w:rsid w:val="00E225A6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  <w15:chartTrackingRefBased/>
  <w15:docId w15:val="{4359A67A-C717-4430-AA60-0C43CA5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2020-12-28T08:46:00Z</dcterms:created>
  <dcterms:modified xsi:type="dcterms:W3CDTF">2020-12-28T08:46:00Z</dcterms:modified>
</cp:coreProperties>
</file>